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05F0" w14:textId="77777777" w:rsidR="00E82AAF" w:rsidRPr="00E72266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</w:p>
    <w:p w14:paraId="76E3B3B5" w14:textId="65A831C8" w:rsidR="00E82AAF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008AC437" w14:textId="77777777" w:rsidR="00E72266" w:rsidRPr="00E72266" w:rsidRDefault="00E72266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E82AAF" w:rsidRPr="00E72266" w14:paraId="6C508DB7" w14:textId="77777777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219B2" w14:textId="0F87D762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PLAN DE RECUPERACIÓN </w:t>
            </w:r>
            <w:r w:rsidR="00476A4E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SEGUNDO</w:t>
            </w: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PERIODO ACADÉMICO 202</w:t>
            </w:r>
            <w:r w:rsidR="000F4A43"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E72266" w14:paraId="5E4631E6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9598D54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B8FC66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5BC278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E72266" w14:paraId="271CF692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5310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14:paraId="6A679A29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14:paraId="2391F9F4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EBE10" w14:textId="69EFDE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DUCACIÓN FÍSICA</w:t>
            </w:r>
          </w:p>
          <w:p w14:paraId="463E3D09" w14:textId="63016256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GRADO 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TERCERO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85836" w14:textId="5C6BF5FF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1D2C088C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446"/>
      </w:tblGrid>
      <w:tr w:rsidR="00E82AAF" w:rsidRPr="00E72266" w14:paraId="19F033CB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D509D9B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B065E" w14:textId="7B5AC343" w:rsidR="00E82AAF" w:rsidRPr="00E72266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Evidenciar la adquisición de acciones motrices coordinativas viso </w:t>
            </w:r>
            <w:r w:rsidR="00667167">
              <w:rPr>
                <w:rFonts w:ascii="Century Gothic" w:hAnsi="Century Gothic" w:cs="Arial"/>
                <w:lang w:val="es-ES"/>
              </w:rPr>
              <w:t>pedicas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 no alcanzadas en el </w:t>
            </w:r>
            <w:r w:rsidR="00667167">
              <w:rPr>
                <w:rFonts w:ascii="Century Gothic" w:hAnsi="Century Gothic" w:cs="Arial"/>
                <w:lang w:val="es-ES"/>
              </w:rPr>
              <w:t>segundo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 periodo académico</w:t>
            </w:r>
          </w:p>
        </w:tc>
      </w:tr>
      <w:tr w:rsidR="00E82AAF" w:rsidRPr="00E72266" w14:paraId="6A3546C8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EFFBEF3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AF2E6" w14:textId="36FFC5A0" w:rsidR="00E82AAF" w:rsidRPr="00E72266" w:rsidRDefault="00E72266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E72266">
              <w:rPr>
                <w:rFonts w:ascii="Century Gothic" w:hAnsi="Century Gothic" w:cs="Arial"/>
              </w:rPr>
              <w:t xml:space="preserve">Competencia motriz: Coordinación viso </w:t>
            </w:r>
            <w:r w:rsidR="00667167">
              <w:rPr>
                <w:rFonts w:ascii="Century Gothic" w:hAnsi="Century Gothic" w:cs="Arial"/>
              </w:rPr>
              <w:t xml:space="preserve">pedica </w:t>
            </w:r>
          </w:p>
        </w:tc>
      </w:tr>
    </w:tbl>
    <w:p w14:paraId="18E94FB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E82AAF" w:rsidRPr="00E72266" w14:paraId="489FD74A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9A39F8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52CEB65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74F4F3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72266" w:rsidRPr="00E72266" w14:paraId="0C2CEFB1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8784EA" w14:textId="77777777" w:rsidR="00E72266" w:rsidRPr="00E72266" w:rsidRDefault="00E72266" w:rsidP="00E72266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1D136DA9" w14:textId="43237BC7" w:rsidR="00E72266" w:rsidRPr="00E72266" w:rsidRDefault="00E72266" w:rsidP="00E72266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Pase y recepción en movimiento. Realizar recorrido</w:t>
            </w:r>
            <w:r w:rsidR="00910064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en pareja</w:t>
            </w: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a lo largo de la cancha realizando pase direct</w:t>
            </w:r>
            <w:r w:rsidR="00910064">
              <w:rPr>
                <w:rFonts w:ascii="Century Gothic" w:hAnsi="Century Gothic" w:cs="Arial"/>
                <w:sz w:val="24"/>
                <w:szCs w:val="24"/>
                <w:lang w:val="es-ES"/>
              </w:rPr>
              <w:t>o.</w:t>
            </w:r>
          </w:p>
          <w:p w14:paraId="0D62B6F4" w14:textId="77777777" w:rsidR="00E72266" w:rsidRPr="00E72266" w:rsidRDefault="00E72266" w:rsidP="00E72266">
            <w:pPr>
              <w:snapToGrid w:val="0"/>
              <w:ind w:left="360"/>
              <w:rPr>
                <w:rFonts w:ascii="Century Gothic" w:hAnsi="Century Gothic" w:cs="Arial"/>
                <w:lang w:val="es-ES"/>
              </w:rPr>
            </w:pPr>
          </w:p>
          <w:p w14:paraId="1F1157DB" w14:textId="5B709AE9" w:rsidR="00E72266" w:rsidRPr="00E72266" w:rsidRDefault="00910064" w:rsidP="00E72266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>Slalom toda la cancha, ida y vuelta</w:t>
            </w:r>
            <w:r w:rsidR="00E72266"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  <w:r w:rsidR="00B220FE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Individual. </w:t>
            </w:r>
          </w:p>
          <w:p w14:paraId="77641C49" w14:textId="77777777" w:rsidR="00E72266" w:rsidRPr="00E72266" w:rsidRDefault="00E72266" w:rsidP="00E72266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090EAA69" w14:textId="77777777" w:rsidR="00E72266" w:rsidRPr="00E72266" w:rsidRDefault="00E72266" w:rsidP="00E72266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31513F25" w14:textId="2A4C4D7D" w:rsidR="00E72266" w:rsidRPr="00E72266" w:rsidRDefault="00B220FE" w:rsidP="00E72266">
            <w:pPr>
              <w:pStyle w:val="Prrafodelista"/>
              <w:numPr>
                <w:ilvl w:val="0"/>
                <w:numId w:val="4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>Patear el balón y tumbar los conos a una distancia de 4 metros</w:t>
            </w:r>
            <w:r w:rsidR="00E72266"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E938D" w14:textId="61E0A120" w:rsidR="00E72266" w:rsidRPr="00E72266" w:rsidRDefault="00E72266" w:rsidP="00E72266">
            <w:pPr>
              <w:snapToGrid w:val="0"/>
              <w:jc w:val="center"/>
              <w:rPr>
                <w:rFonts w:ascii="Century Gothic" w:hAnsi="Century Gothic" w:cs="Arial"/>
              </w:rPr>
            </w:pPr>
            <w:r w:rsidRPr="00E72266">
              <w:rPr>
                <w:rFonts w:ascii="Century Gothic" w:hAnsi="Century Gothic" w:cs="Arial"/>
              </w:rPr>
              <w:t>2</w:t>
            </w:r>
            <w:r w:rsidR="007E4E8E">
              <w:rPr>
                <w:rFonts w:ascii="Century Gothic" w:hAnsi="Century Gothic" w:cs="Arial"/>
              </w:rPr>
              <w:t>1</w:t>
            </w:r>
            <w:r w:rsidRPr="00E72266">
              <w:rPr>
                <w:rFonts w:ascii="Century Gothic" w:hAnsi="Century Gothic" w:cs="Arial"/>
              </w:rPr>
              <w:t xml:space="preserve"> al </w:t>
            </w:r>
            <w:r w:rsidR="007E4E8E">
              <w:rPr>
                <w:rFonts w:ascii="Century Gothic" w:hAnsi="Century Gothic" w:cs="Arial"/>
              </w:rPr>
              <w:t>2</w:t>
            </w:r>
            <w:r w:rsidR="00E27C1A">
              <w:rPr>
                <w:rFonts w:ascii="Century Gothic" w:hAnsi="Century Gothic" w:cs="Arial"/>
              </w:rPr>
              <w:t>5</w:t>
            </w:r>
            <w:r w:rsidRPr="00E72266">
              <w:rPr>
                <w:rFonts w:ascii="Century Gothic" w:hAnsi="Century Gothic" w:cs="Arial"/>
              </w:rPr>
              <w:t xml:space="preserve"> de </w:t>
            </w:r>
            <w:r w:rsidR="007E4E8E">
              <w:rPr>
                <w:rFonts w:ascii="Century Gothic" w:hAnsi="Century Gothic" w:cs="Arial"/>
              </w:rPr>
              <w:t xml:space="preserve">septiembre </w:t>
            </w:r>
            <w:r w:rsidRPr="00E72266">
              <w:rPr>
                <w:rFonts w:ascii="Century Gothic" w:hAnsi="Century Gothic" w:cs="Arial"/>
              </w:rPr>
              <w:t>2026</w:t>
            </w:r>
          </w:p>
          <w:p w14:paraId="14F029F0" w14:textId="3CF04B55" w:rsidR="00E72266" w:rsidRPr="00E72266" w:rsidRDefault="00E72266" w:rsidP="00E72266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F2FD78" w14:textId="77777777" w:rsidR="00E72266" w:rsidRPr="00E72266" w:rsidRDefault="00E72266" w:rsidP="00E72266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>Ejecución técnica, postura del cuerpo.</w:t>
            </w:r>
          </w:p>
          <w:p w14:paraId="5C859834" w14:textId="65750CD0" w:rsidR="00E72266" w:rsidRPr="00E72266" w:rsidRDefault="00E72266" w:rsidP="00E72266">
            <w:pPr>
              <w:pStyle w:val="Prrafodelista"/>
              <w:numPr>
                <w:ilvl w:val="0"/>
                <w:numId w:val="5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>Actitud hacia la práctica de los ejercicios durante la semana de recuperación</w:t>
            </w:r>
          </w:p>
        </w:tc>
      </w:tr>
    </w:tbl>
    <w:p w14:paraId="32F402E3" w14:textId="7ABC197E" w:rsidR="00E82AAF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p w14:paraId="1D2AFC86" w14:textId="15265D00" w:rsidR="00476A4E" w:rsidRDefault="00476A4E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7BCA84F0" w14:textId="235AF761" w:rsidR="00476A4E" w:rsidRDefault="00476A4E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73D11861" w14:textId="37A140C4" w:rsidR="00476A4E" w:rsidRDefault="00476A4E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403E7F09" w14:textId="389C6253" w:rsidR="00476A4E" w:rsidRDefault="00476A4E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6274CCC3" w14:textId="77777777" w:rsidR="00476A4E" w:rsidRPr="00E72266" w:rsidRDefault="00476A4E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909"/>
      </w:tblGrid>
      <w:tr w:rsidR="00E82AAF" w:rsidRPr="00E72266" w14:paraId="24356D96" w14:textId="77777777" w:rsidTr="00E72266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1F9109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lastRenderedPageBreak/>
              <w:t>COMPROMISO DEL ESTUDIANTE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7C175" w14:textId="3689F5D1" w:rsidR="00E82AAF" w:rsidRPr="00E72266" w:rsidRDefault="00E72266" w:rsidP="00E72266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14:paraId="30B9E34B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665178E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5E973843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6A564B16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E72266" w14:paraId="00258CFB" w14:textId="77777777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88A7" w14:textId="77777777" w:rsidR="00E82AAF" w:rsidRPr="00E72266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0306133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B0DA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36B95CB0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14:paraId="3B9E1FC6" w14:textId="77777777" w:rsidR="00E82AAF" w:rsidRPr="00E72266" w:rsidRDefault="00E82AAF" w:rsidP="000F4A43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p w14:paraId="072F54A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3DCEFD08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48CDF37F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200335F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745"/>
      </w:tblGrid>
      <w:tr w:rsidR="00E82AAF" w:rsidRPr="00E72266" w14:paraId="1367B344" w14:textId="77777777" w:rsidTr="00E72266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DA3F" w14:textId="47DED142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E3A4" w14:textId="2785822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0C550362" w14:textId="77777777" w:rsidR="006B48B2" w:rsidRPr="00E72266" w:rsidRDefault="006B48B2">
      <w:pPr>
        <w:rPr>
          <w:rFonts w:ascii="Century Gothic" w:hAnsi="Century Gothic"/>
        </w:rPr>
      </w:pPr>
    </w:p>
    <w:sectPr w:rsidR="006B48B2" w:rsidRPr="00E72266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9C82" w14:textId="77777777" w:rsidR="000B58D3" w:rsidRDefault="000B58D3" w:rsidP="00E82AAF">
      <w:r>
        <w:separator/>
      </w:r>
    </w:p>
  </w:endnote>
  <w:endnote w:type="continuationSeparator" w:id="0">
    <w:p w14:paraId="033FE325" w14:textId="77777777" w:rsidR="000B58D3" w:rsidRDefault="000B58D3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D66D" w14:textId="77777777" w:rsidR="000B58D3" w:rsidRDefault="000B58D3" w:rsidP="00E82AAF">
      <w:r>
        <w:separator/>
      </w:r>
    </w:p>
  </w:footnote>
  <w:footnote w:type="continuationSeparator" w:id="0">
    <w:p w14:paraId="7A9F8C0B" w14:textId="77777777" w:rsidR="000B58D3" w:rsidRDefault="000B58D3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8329" w14:textId="77777777"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F894BB" wp14:editId="236EBFCC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AC0C43B" wp14:editId="00350472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14:paraId="038583E8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14:paraId="3421FDC0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14:paraId="17107782" w14:textId="77777777"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14:paraId="6DC57803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14:paraId="4B99F75C" w14:textId="77777777"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A2B7" w14:textId="77777777"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0CF84A4E" wp14:editId="2C47515B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4708C8B2" wp14:editId="37082B8B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7B519B" wp14:editId="48F6868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572B" w14:textId="77777777"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7B519B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3494572B" w14:textId="77777777"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7CCE2004" w14:textId="77777777"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0AAF3BFB" w14:textId="77777777"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7F9CCFD7" w14:textId="77777777"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3DDE6C22" w14:textId="77777777"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18E7261A" w14:textId="77777777"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4"/>
  </w:num>
  <w:num w:numId="4" w16cid:durableId="133836013">
    <w:abstractNumId w:val="3"/>
  </w:num>
  <w:num w:numId="5" w16cid:durableId="21212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B58D3"/>
    <w:rsid w:val="000F4A43"/>
    <w:rsid w:val="00476A4E"/>
    <w:rsid w:val="005864E1"/>
    <w:rsid w:val="005D16BE"/>
    <w:rsid w:val="005E5A35"/>
    <w:rsid w:val="00651F5F"/>
    <w:rsid w:val="00667167"/>
    <w:rsid w:val="006B48B2"/>
    <w:rsid w:val="006C54F5"/>
    <w:rsid w:val="006F2D25"/>
    <w:rsid w:val="007E4E8E"/>
    <w:rsid w:val="00910064"/>
    <w:rsid w:val="00B220FE"/>
    <w:rsid w:val="00BA4A3B"/>
    <w:rsid w:val="00CE122A"/>
    <w:rsid w:val="00D61461"/>
    <w:rsid w:val="00E27C1A"/>
    <w:rsid w:val="00E72266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E86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E7226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PrrafodelistaCar">
    <w:name w:val="Párrafo de lista Car"/>
    <w:link w:val="Prrafodelista"/>
    <w:uiPriority w:val="34"/>
    <w:rsid w:val="00E72266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RAFAEL RAMIREZ</cp:lastModifiedBy>
  <cp:revision>9</cp:revision>
  <dcterms:created xsi:type="dcterms:W3CDTF">2026-04-01T15:01:00Z</dcterms:created>
  <dcterms:modified xsi:type="dcterms:W3CDTF">2026-08-15T04:49:00Z</dcterms:modified>
</cp:coreProperties>
</file>